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EC6E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안녕하세요, 아래와 같이 메리츠대체투자운용</w:t>
      </w:r>
      <w:r w:rsidRPr="00DF3877">
        <w:rPr>
          <w:rFonts w:ascii="바탕" w:eastAsia="바탕" w:hAnsi="바탕" w:cs="바탕" w:hint="eastAsia"/>
          <w:vanish/>
          <w:color w:val="222222"/>
          <w:kern w:val="0"/>
          <w:sz w:val="18"/>
          <w:szCs w:val="18"/>
        </w:rPr>
        <w:t>㈜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(구. 메리츠부동산자산운용)에서 같이 근무할 직원을 모집하오니 많은 지원 부탁드립니다.</w:t>
      </w:r>
    </w:p>
    <w:p w14:paraId="423E27E7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658DB124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1.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채용분야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부동산펀드 및 대체투자펀드 운용역 (과장~차장급)</w:t>
      </w:r>
    </w:p>
    <w:p w14:paraId="07D1A552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10BFFC34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2.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채용 인원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O 명</w:t>
      </w:r>
    </w:p>
    <w:p w14:paraId="303B2052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6753C3ED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3.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주요 업무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부동산과 기타 대체 투자 및 운용과 관련된 업무 전반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시장 리서치</w:t>
      </w:r>
    </w:p>
    <w:p w14:paraId="139048A5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213FAAD9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4.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자격요건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영어 능통자 우대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투자자산운용사 자격증 보유자 우대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해외 출장에 결격 사유가 없을것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워드, 엑셀 능숙자 우대</w:t>
      </w:r>
    </w:p>
    <w:p w14:paraId="228A168F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2690299E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5.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전형절차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서류 전형 -&gt; 1차 실무 면접 -&gt; 2차 임원 면접 -&gt; 신체 검사</w:t>
      </w:r>
    </w:p>
    <w:p w14:paraId="039958AF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2CEBF396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6.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제출서류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이력서 및 자기 소개서 (국문 또는 영문, 양식 무관)</w:t>
      </w:r>
    </w:p>
    <w:p w14:paraId="72EC9C4D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7A353BDE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7.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급여 수준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면접 후 결정</w:t>
      </w:r>
    </w:p>
    <w:p w14:paraId="6746A443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1C189ED8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8.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원서 접수 마감일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2018년 12월 14일 (금) </w:t>
      </w:r>
    </w:p>
    <w:p w14:paraId="77928BA6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4C044E93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9.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담당자 연락처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meritzream@meritz.co.kr / issusarx@naver.com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(메일 수신의 정확도를 높이고자 함이니, 위 2개 메일 모두로 송부 부탁드립니다)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465D4" w:rsidRPr="004F7815" w14:paraId="319DE887" w14:textId="77777777" w:rsidTr="006465D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C472D33" w14:textId="77777777" w:rsidR="006465D4" w:rsidRPr="00DF3877" w:rsidRDefault="006465D4" w:rsidP="006465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Arial"/>
                <w:vanish/>
                <w:color w:val="222222"/>
                <w:kern w:val="0"/>
                <w:sz w:val="18"/>
                <w:szCs w:val="18"/>
              </w:rPr>
            </w:pPr>
          </w:p>
        </w:tc>
      </w:tr>
    </w:tbl>
    <w:p w14:paraId="11EE4535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안녕하세요, 아래와 같이 메리츠대체투자운용</w:t>
      </w:r>
      <w:r w:rsidRPr="00DF3877">
        <w:rPr>
          <w:rFonts w:ascii="바탕" w:eastAsia="바탕" w:hAnsi="바탕" w:cs="바탕" w:hint="eastAsia"/>
          <w:vanish/>
          <w:color w:val="222222"/>
          <w:kern w:val="0"/>
          <w:sz w:val="18"/>
          <w:szCs w:val="18"/>
        </w:rPr>
        <w:t>㈜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(구. 메리츠부동산자산운용)에서 같이 근무할 직원을 모집하오니 많은 지원 부탁드립니다.</w:t>
      </w:r>
    </w:p>
    <w:p w14:paraId="7CE1C4A3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7C419EDE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1.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채용분야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부동산펀드 및 대체투자펀드 운용역 (과장~차장급)</w:t>
      </w:r>
    </w:p>
    <w:p w14:paraId="7C789C03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3A06188D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2.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채용 인원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O 명</w:t>
      </w:r>
    </w:p>
    <w:p w14:paraId="16E89DA3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74F42378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3.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주요 업무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부동산과 기타 대체 투자 및 운용과 관련된 업무 전반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시장 리서치</w:t>
      </w:r>
    </w:p>
    <w:p w14:paraId="5501A7B5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3B8BA0FF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4.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자격요건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영어 능통자 우대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투자자산운용사 자격증 보유자 우대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해외 출장에 결격 사유가 없을것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워드, 엑셀 능숙자 우대</w:t>
      </w:r>
    </w:p>
    <w:p w14:paraId="76AC3318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47312577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5.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전형절차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서류 전형 -&gt; 1차 실무 면접 -&gt; 2차 임원 면접 -&gt; 신체 검사</w:t>
      </w:r>
    </w:p>
    <w:p w14:paraId="437728E9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4D6954F3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6.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제출서류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이력서 및 자기 소개서 (국문 또는 영문, 양식 무관)</w:t>
      </w:r>
    </w:p>
    <w:p w14:paraId="5CECD41A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0491E3E2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7.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급여 수준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면접 후 결정</w:t>
      </w:r>
    </w:p>
    <w:p w14:paraId="6BE000EF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0B90B4A2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8.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원서 접수 마감일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-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2018년 12월 14일 (금) </w:t>
      </w:r>
    </w:p>
    <w:p w14:paraId="496E5C3B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</w:p>
    <w:p w14:paraId="29D511CF" w14:textId="77777777" w:rsidR="006465D4" w:rsidRPr="00DF3877" w:rsidRDefault="006465D4" w:rsidP="006465D4">
      <w:pPr>
        <w:widowControl/>
        <w:wordWrap/>
        <w:autoSpaceDE/>
        <w:autoSpaceDN/>
        <w:spacing w:after="0" w:line="240" w:lineRule="auto"/>
        <w:jc w:val="left"/>
        <w:rPr>
          <w:rFonts w:ascii="NanumGothic" w:eastAsia="NanumGothic" w:hAnsi="NanumGothic" w:cs="Arial"/>
          <w:vanish/>
          <w:color w:val="222222"/>
          <w:kern w:val="0"/>
          <w:sz w:val="18"/>
          <w:szCs w:val="18"/>
        </w:rPr>
      </w:pP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9.</w:t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>담당자 연락처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meritzream@meritz.co.kr / issusarx@naver.com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br/>
      </w:r>
      <w:r w:rsidRPr="00DF3877">
        <w:rPr>
          <w:rFonts w:ascii="Cambria" w:eastAsia="NanumGothic" w:hAnsi="Cambria" w:cs="Cambria" w:hint="eastAsia"/>
          <w:vanish/>
          <w:color w:val="222222"/>
          <w:kern w:val="0"/>
          <w:sz w:val="18"/>
          <w:szCs w:val="18"/>
        </w:rPr>
        <w:t>   </w:t>
      </w:r>
      <w:r w:rsidRPr="00DF3877">
        <w:rPr>
          <w:rFonts w:ascii="NanumGothic" w:eastAsia="NanumGothic" w:hAnsi="NanumGothic" w:cs="Arial" w:hint="eastAsia"/>
          <w:vanish/>
          <w:color w:val="222222"/>
          <w:kern w:val="0"/>
          <w:sz w:val="18"/>
          <w:szCs w:val="18"/>
        </w:rPr>
        <w:t xml:space="preserve"> (메일 수신의 정확도를 높이고자 함이니, 위 2개 메일 모두로 송부 부탁드립니다)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6465D4" w:rsidRPr="004F7815" w14:paraId="51E9ED90" w14:textId="77777777" w:rsidTr="006465D4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E190BE3" w14:textId="77777777" w:rsidR="006465D4" w:rsidRPr="00DF3877" w:rsidRDefault="006465D4" w:rsidP="006465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NanumGothic" w:eastAsia="NanumGothic" w:hAnsi="NanumGothic" w:cs="Arial"/>
                <w:vanish/>
                <w:color w:val="222222"/>
                <w:kern w:val="0"/>
                <w:sz w:val="18"/>
                <w:szCs w:val="18"/>
              </w:rPr>
            </w:pPr>
          </w:p>
        </w:tc>
      </w:tr>
    </w:tbl>
    <w:p w14:paraId="3497D874" w14:textId="6685F12F" w:rsidR="009A189F" w:rsidRPr="004F7815" w:rsidRDefault="00560E59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b/>
          <w:bCs/>
          <w:color w:val="000000" w:themeColor="text1"/>
          <w:sz w:val="22"/>
        </w:rPr>
      </w:pPr>
      <w:r w:rsidRPr="004F7815">
        <w:rPr>
          <w:rFonts w:ascii="NanumGothic" w:eastAsia="NanumGothic" w:hAnsi="NanumGothic" w:cs="Arial"/>
          <w:b/>
          <w:bCs/>
          <w:color w:val="000000" w:themeColor="text1"/>
          <w:sz w:val="22"/>
        </w:rPr>
        <w:t>[</w:t>
      </w:r>
      <w:proofErr w:type="spellStart"/>
      <w:r w:rsidRPr="004F7815">
        <w:rPr>
          <w:rFonts w:ascii="NanumGothic" w:eastAsia="NanumGothic" w:hAnsi="NanumGothic" w:cs="Arial"/>
          <w:b/>
          <w:bCs/>
          <w:color w:val="000000" w:themeColor="text1"/>
          <w:sz w:val="22"/>
        </w:rPr>
        <w:t>이든자산운용</w:t>
      </w:r>
      <w:proofErr w:type="spellEnd"/>
      <w:r w:rsidRPr="004F7815">
        <w:rPr>
          <w:rFonts w:ascii="NanumGothic" w:eastAsia="NanumGothic" w:hAnsi="NanumGothic" w:cs="Arial"/>
          <w:b/>
          <w:bCs/>
          <w:color w:val="000000" w:themeColor="text1"/>
          <w:sz w:val="22"/>
        </w:rPr>
        <w:t>] 부동산</w:t>
      </w:r>
      <w:r w:rsidR="00533385">
        <w:rPr>
          <w:rFonts w:ascii="NanumGothic" w:eastAsia="NanumGothic" w:hAnsi="NanumGothic" w:cs="Arial" w:hint="eastAsia"/>
          <w:b/>
          <w:bCs/>
          <w:color w:val="000000" w:themeColor="text1"/>
          <w:sz w:val="22"/>
        </w:rPr>
        <w:t>부문</w:t>
      </w:r>
      <w:r w:rsidRPr="004F7815">
        <w:rPr>
          <w:rFonts w:ascii="NanumGothic" w:eastAsia="NanumGothic" w:hAnsi="NanumGothic" w:cs="Arial"/>
          <w:b/>
          <w:bCs/>
          <w:color w:val="000000" w:themeColor="text1"/>
          <w:sz w:val="22"/>
        </w:rPr>
        <w:t xml:space="preserve"> </w:t>
      </w:r>
      <w:r w:rsidR="001A3916" w:rsidRPr="004F7815">
        <w:rPr>
          <w:rFonts w:ascii="NanumGothic" w:eastAsia="NanumGothic" w:hAnsi="NanumGothic" w:cs="Arial" w:hint="eastAsia"/>
          <w:b/>
          <w:bCs/>
          <w:color w:val="000000" w:themeColor="text1"/>
          <w:sz w:val="22"/>
        </w:rPr>
        <w:t xml:space="preserve">정규직 전환형 </w:t>
      </w:r>
      <w:r w:rsidR="00FE4D17" w:rsidRPr="004F7815">
        <w:rPr>
          <w:rFonts w:ascii="NanumGothic" w:eastAsia="NanumGothic" w:hAnsi="NanumGothic" w:cs="Arial" w:hint="eastAsia"/>
          <w:b/>
          <w:bCs/>
          <w:color w:val="000000" w:themeColor="text1"/>
          <w:sz w:val="22"/>
        </w:rPr>
        <w:t>인턴</w:t>
      </w:r>
      <w:r w:rsidR="00DA3D06" w:rsidRPr="004F7815" w:rsidDel="00DA3D06">
        <w:rPr>
          <w:rFonts w:ascii="NanumGothic" w:eastAsia="NanumGothic" w:hAnsi="NanumGothic" w:cs="Arial" w:hint="eastAsia"/>
          <w:b/>
          <w:bCs/>
          <w:color w:val="000000" w:themeColor="text1"/>
          <w:sz w:val="22"/>
        </w:rPr>
        <w:t xml:space="preserve"> </w:t>
      </w:r>
      <w:r w:rsidR="00D86A85" w:rsidRPr="004F7815">
        <w:rPr>
          <w:rFonts w:ascii="NanumGothic" w:eastAsia="NanumGothic" w:hAnsi="NanumGothic" w:cs="Arial" w:hint="eastAsia"/>
          <w:b/>
          <w:bCs/>
          <w:color w:val="000000" w:themeColor="text1"/>
          <w:sz w:val="22"/>
        </w:rPr>
        <w:t>채용 안내(</w:t>
      </w:r>
      <w:r w:rsidR="00D86A85" w:rsidRPr="004F7815">
        <w:rPr>
          <w:rFonts w:ascii="NanumGothic" w:eastAsia="NanumGothic" w:hAnsi="NanumGothic" w:cs="Arial"/>
          <w:b/>
          <w:bCs/>
          <w:color w:val="000000" w:themeColor="text1"/>
          <w:sz w:val="22"/>
        </w:rPr>
        <w:t>~</w:t>
      </w:r>
      <w:r w:rsidR="00D86A85" w:rsidRPr="00533385">
        <w:rPr>
          <w:rFonts w:ascii="NanumGothic" w:eastAsia="NanumGothic" w:hAnsi="NanumGothic" w:cs="Arial"/>
          <w:b/>
          <w:bCs/>
          <w:color w:val="000000" w:themeColor="text1"/>
          <w:sz w:val="22"/>
        </w:rPr>
        <w:t>6/</w:t>
      </w:r>
      <w:r w:rsidR="00533385" w:rsidRPr="00533385">
        <w:rPr>
          <w:rFonts w:ascii="NanumGothic" w:eastAsia="NanumGothic" w:hAnsi="NanumGothic" w:cs="Arial"/>
          <w:b/>
          <w:bCs/>
          <w:color w:val="000000" w:themeColor="text1"/>
          <w:sz w:val="22"/>
        </w:rPr>
        <w:t>7</w:t>
      </w:r>
      <w:r w:rsidR="00D86A85" w:rsidRPr="00533385">
        <w:rPr>
          <w:rFonts w:ascii="NanumGothic" w:eastAsia="NanumGothic" w:hAnsi="NanumGothic" w:cs="Arial"/>
          <w:b/>
          <w:bCs/>
          <w:color w:val="000000" w:themeColor="text1"/>
          <w:sz w:val="22"/>
        </w:rPr>
        <w:t>)</w:t>
      </w:r>
    </w:p>
    <w:p w14:paraId="75D9905F" w14:textId="77777777" w:rsidR="00560E59" w:rsidRPr="004F7815" w:rsidRDefault="00560E59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</w:p>
    <w:p w14:paraId="164B8EF2" w14:textId="57E0FD2E" w:rsidR="007A4193" w:rsidRPr="004F7815" w:rsidRDefault="00DA3D06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  <w:proofErr w:type="spellStart"/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이든자산운용</w:t>
      </w:r>
      <w:r w:rsidRPr="004F7815">
        <w:rPr>
          <w:rFonts w:ascii="바탕" w:eastAsia="바탕" w:hAnsi="바탕" w:cs="바탕" w:hint="eastAsia"/>
          <w:color w:val="000000" w:themeColor="text1"/>
          <w:szCs w:val="20"/>
        </w:rPr>
        <w:t>㈜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는</w:t>
      </w:r>
      <w:proofErr w:type="spellEnd"/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부동산 투자 전문 자산운용사로</w:t>
      </w:r>
      <w:r w:rsidR="000F72B5" w:rsidRPr="00DF3877">
        <w:rPr>
          <w:rFonts w:ascii="NanumGothic" w:eastAsia="NanumGothic" w:hAnsi="NanumGothic" w:cs="Arial"/>
          <w:color w:val="000000" w:themeColor="text1"/>
          <w:szCs w:val="20"/>
        </w:rPr>
        <w:t>,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>2020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년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Core+/Value-add 블라인드 펀드(Equity 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약정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2,000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억원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>), 2021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년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개발사업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투자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블라인드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(Equity 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약정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300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억원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)를 </w:t>
      </w:r>
      <w:r w:rsidR="007D7196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조성하</w:t>
      </w:r>
      <w:r w:rsidR="002C5586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였으며</w:t>
      </w:r>
      <w:r w:rsidR="007D7196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, </w:t>
      </w:r>
      <w:r w:rsidR="003D04A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2</w:t>
      </w:r>
      <w:r w:rsidR="003D04AD" w:rsidRPr="004F7815">
        <w:rPr>
          <w:rFonts w:ascii="NanumGothic" w:eastAsia="NanumGothic" w:hAnsi="NanumGothic" w:cs="Arial"/>
          <w:color w:val="000000" w:themeColor="text1"/>
          <w:szCs w:val="20"/>
        </w:rPr>
        <w:t>022</w:t>
      </w:r>
      <w:r w:rsidR="003D04A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년 </w:t>
      </w:r>
      <w:r w:rsidR="003D04AD" w:rsidRPr="004F7815">
        <w:rPr>
          <w:rFonts w:ascii="NanumGothic" w:eastAsia="NanumGothic" w:hAnsi="NanumGothic" w:cs="Arial"/>
          <w:color w:val="000000" w:themeColor="text1"/>
          <w:szCs w:val="20"/>
        </w:rPr>
        <w:t>4</w:t>
      </w:r>
      <w:r w:rsidR="003D04A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월 말 기준</w:t>
      </w:r>
      <w:r w:rsidR="00EB0D5F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="00EB0D5F" w:rsidRPr="004F7815">
        <w:rPr>
          <w:rFonts w:ascii="NanumGothic" w:eastAsia="NanumGothic" w:hAnsi="NanumGothic" w:cs="Arial"/>
          <w:color w:val="000000" w:themeColor="text1"/>
          <w:szCs w:val="20"/>
        </w:rPr>
        <w:t>1</w:t>
      </w:r>
      <w:r w:rsidR="00990B0A" w:rsidRPr="004F7815">
        <w:rPr>
          <w:rFonts w:ascii="NanumGothic" w:eastAsia="NanumGothic" w:hAnsi="NanumGothic" w:cs="Arial"/>
          <w:color w:val="000000" w:themeColor="text1"/>
          <w:szCs w:val="20"/>
        </w:rPr>
        <w:t>.</w:t>
      </w:r>
      <w:r w:rsidR="00652CAE" w:rsidRPr="004F7815">
        <w:rPr>
          <w:rFonts w:ascii="NanumGothic" w:eastAsia="NanumGothic" w:hAnsi="NanumGothic" w:cs="Arial"/>
          <w:color w:val="000000" w:themeColor="text1"/>
          <w:szCs w:val="20"/>
        </w:rPr>
        <w:t>8</w:t>
      </w:r>
      <w:r w:rsidR="00EB0D5F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조</w:t>
      </w:r>
      <w:r w:rsidR="00512847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원</w:t>
      </w:r>
      <w:r w:rsidR="00EB0D5F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이상의 자산을 운용하고 있</w:t>
      </w:r>
      <w:r w:rsidR="00D06A82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습</w:t>
      </w:r>
      <w:r w:rsidR="00167C38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니다.</w:t>
      </w:r>
      <w:r w:rsidR="00FC3EF5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C3EF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회사 성장에 따라 </w:t>
      </w:r>
      <w:r w:rsidR="007D7196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투자/운용을</w:t>
      </w:r>
      <w:r w:rsidR="00BF310F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담당할 직원을 채용</w:t>
      </w:r>
      <w:r w:rsidR="00BF0E28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하고자 </w:t>
      </w:r>
      <w:proofErr w:type="spellStart"/>
      <w:r w:rsidR="00BF0E28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하오니</w:t>
      </w:r>
      <w:proofErr w:type="spellEnd"/>
      <w:r w:rsidR="00BF310F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="00721953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많은 지원과 </w:t>
      </w:r>
      <w:r w:rsidR="004F3410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관심</w:t>
      </w:r>
      <w:r w:rsidR="00721953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부탁드립니다.</w:t>
      </w:r>
    </w:p>
    <w:p w14:paraId="17F2F976" w14:textId="77777777" w:rsidR="00EE20F4" w:rsidRPr="004F7815" w:rsidRDefault="00EE20F4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</w:p>
    <w:p w14:paraId="7F9D7A1F" w14:textId="5F670CFD" w:rsidR="007A4193" w:rsidRPr="004F7815" w:rsidRDefault="007A4193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1. </w:t>
      </w:r>
      <w:proofErr w:type="gramStart"/>
      <w:r w:rsidRPr="004F7815">
        <w:rPr>
          <w:rFonts w:ascii="NanumGothic" w:eastAsia="NanumGothic" w:hAnsi="NanumGothic" w:cs="Arial"/>
          <w:color w:val="000000" w:themeColor="text1"/>
          <w:szCs w:val="20"/>
        </w:rPr>
        <w:t>채용부</w:t>
      </w:r>
      <w:r w:rsidR="00AB1C78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문</w:t>
      </w:r>
      <w:r w:rsidR="00FC531F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:</w:t>
      </w:r>
      <w:proofErr w:type="gramEnd"/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부동산</w:t>
      </w:r>
      <w:r w:rsidR="00D86A8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1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본부 </w:t>
      </w:r>
      <w:r w:rsidR="003D04A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인턴 </w:t>
      </w:r>
      <w:r w:rsidR="00AD09DE" w:rsidRPr="004F7815">
        <w:rPr>
          <w:rFonts w:ascii="NanumGothic" w:eastAsia="NanumGothic" w:hAnsi="NanumGothic" w:cs="Arial"/>
          <w:color w:val="000000" w:themeColor="text1"/>
          <w:szCs w:val="20"/>
        </w:rPr>
        <w:t>0</w:t>
      </w:r>
      <w:r w:rsidR="003D04A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명</w:t>
      </w:r>
    </w:p>
    <w:p w14:paraId="27015971" w14:textId="718E16D2" w:rsidR="002C5586" w:rsidRPr="004F7815" w:rsidRDefault="00AD09DE" w:rsidP="00FE4D17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-</w:t>
      </w:r>
      <w:r w:rsidR="00FE4D17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D86A8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근무기간</w:t>
      </w:r>
      <w:r w:rsidR="00D86A85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: 3</w:t>
      </w:r>
      <w:r w:rsidR="00D86A8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개월</w:t>
      </w:r>
    </w:p>
    <w:p w14:paraId="500F2A5D" w14:textId="410B546C" w:rsidR="00CB1D3F" w:rsidRPr="004F7815" w:rsidRDefault="002C5586" w:rsidP="00DF3877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-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근무</w:t>
      </w:r>
      <w:r w:rsidR="001A3916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시점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="001A3916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: </w:t>
      </w:r>
      <w:r w:rsidR="001A3916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채용 후 즉시</w:t>
      </w:r>
      <w:r w:rsidR="001A3916" w:rsidRPr="004F7815">
        <w:rPr>
          <w:rFonts w:ascii="NanumGothic" w:eastAsia="NanumGothic" w:hAnsi="NanumGothic" w:cs="Arial"/>
          <w:color w:val="000000" w:themeColor="text1"/>
          <w:szCs w:val="20"/>
        </w:rPr>
        <w:t>(</w:t>
      </w:r>
      <w:r w:rsidR="001A3916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필요시 학기 종료 후)</w:t>
      </w:r>
    </w:p>
    <w:p w14:paraId="446334A2" w14:textId="7D701629" w:rsidR="002C5586" w:rsidRPr="00DF3877" w:rsidRDefault="00CB1D3F" w:rsidP="00DF3877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/>
        </w:rPr>
      </w:pPr>
      <w:r w:rsidRPr="00DF3877">
        <w:rPr>
          <w:rFonts w:ascii="NanumGothic" w:eastAsia="NanumGothic" w:hAnsi="NanumGothic"/>
        </w:rPr>
        <w:t xml:space="preserve">- </w:t>
      </w:r>
      <w:r w:rsidRPr="00DF3877">
        <w:rPr>
          <w:rFonts w:ascii="NanumGothic" w:eastAsia="NanumGothic" w:hAnsi="NanumGothic" w:hint="eastAsia"/>
        </w:rPr>
        <w:t>급여</w:t>
      </w:r>
      <w:r w:rsidRPr="00DF3877">
        <w:rPr>
          <w:rFonts w:ascii="NanumGothic" w:eastAsia="NanumGothic" w:hAnsi="NanumGothic"/>
        </w:rPr>
        <w:t xml:space="preserve"> : </w:t>
      </w:r>
      <w:proofErr w:type="spellStart"/>
      <w:r w:rsidRPr="00DF3877">
        <w:rPr>
          <w:rFonts w:ascii="NanumGothic" w:eastAsia="NanumGothic" w:hAnsi="NanumGothic"/>
        </w:rPr>
        <w:t>회사내규에</w:t>
      </w:r>
      <w:proofErr w:type="spellEnd"/>
      <w:r w:rsidRPr="00DF3877">
        <w:rPr>
          <w:rFonts w:ascii="NanumGothic" w:eastAsia="NanumGothic" w:hAnsi="NanumGothic"/>
        </w:rPr>
        <w:t xml:space="preserve"> 따름</w:t>
      </w:r>
    </w:p>
    <w:p w14:paraId="0A1B6FB1" w14:textId="0F6C2E6F" w:rsidR="00FE4D17" w:rsidRPr="00DF3877" w:rsidRDefault="001A3916" w:rsidP="00DF3877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-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인턴</w:t>
      </w:r>
      <w:r w:rsidR="00CB1D3F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기간</w:t>
      </w:r>
      <w:r w:rsidR="00FE4D17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동안의</w:t>
      </w:r>
      <w:r w:rsidR="00FE4D17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120B0B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근태</w:t>
      </w:r>
      <w:r w:rsidR="00120B0B" w:rsidRPr="00DF3877">
        <w:rPr>
          <w:rFonts w:ascii="NanumGothic" w:eastAsia="NanumGothic" w:hAnsi="NanumGothic" w:cs="Arial"/>
          <w:color w:val="000000" w:themeColor="text1"/>
          <w:szCs w:val="20"/>
        </w:rPr>
        <w:t>/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역량</w:t>
      </w:r>
      <w:r w:rsidR="00FE4D17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등을</w:t>
      </w:r>
      <w:r w:rsidR="00FE4D17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종합적으로</w:t>
      </w:r>
      <w:r w:rsidR="00FE4D17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평가하여</w:t>
      </w:r>
      <w:r w:rsidR="00120B0B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정규직</w:t>
      </w:r>
      <w:r w:rsidR="00FE4D17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전환</w:t>
      </w:r>
      <w:r w:rsidR="003A03B3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여부를 결정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할</w:t>
      </w:r>
      <w:r w:rsidR="00FE4D17" w:rsidRPr="00DF3877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E4D17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예정</w:t>
      </w:r>
    </w:p>
    <w:p w14:paraId="412C508D" w14:textId="77777777" w:rsidR="00152491" w:rsidRPr="004F7815" w:rsidRDefault="00152491" w:rsidP="00152491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</w:p>
    <w:p w14:paraId="2237BA61" w14:textId="158EBD01" w:rsidR="00782870" w:rsidRPr="004F7815" w:rsidRDefault="007A4193" w:rsidP="00DF3877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2. </w:t>
      </w:r>
      <w:r w:rsidR="00385FC8" w:rsidRPr="00DF3877">
        <w:rPr>
          <w:rFonts w:ascii="NanumGothic" w:eastAsia="NanumGothic" w:hAnsi="NanumGothic" w:cs="Arial" w:hint="eastAsia"/>
          <w:color w:val="000000" w:themeColor="text1"/>
          <w:szCs w:val="20"/>
        </w:rPr>
        <w:t>담당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업무</w:t>
      </w:r>
    </w:p>
    <w:p w14:paraId="48FA5151" w14:textId="6DD3F19C" w:rsidR="00E67A89" w:rsidRPr="004F7815" w:rsidRDefault="00E67A89" w:rsidP="00E67A89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- </w:t>
      </w:r>
      <w:r w:rsidR="0053338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국내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부동산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투자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업무</w:t>
      </w:r>
      <w:r w:rsidR="00C4210C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일체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(</w:t>
      </w:r>
      <w:r w:rsidR="00C4210C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자산 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분석, 시장</w:t>
      </w:r>
      <w:r w:rsidR="00C4210C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조사, IM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작성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, 실사, 펀드설정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등)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지원</w:t>
      </w:r>
    </w:p>
    <w:p w14:paraId="460E6CE3" w14:textId="353C3C84" w:rsidR="00E67A89" w:rsidRPr="004F7815" w:rsidRDefault="00E67A89" w:rsidP="00E67A89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-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펀드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/PFV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운용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및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관리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업무</w:t>
      </w:r>
      <w:r w:rsidR="00C4210C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일체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(운용지시,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운용보고서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작성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,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투자자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보고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및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응대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등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)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지원</w:t>
      </w:r>
    </w:p>
    <w:p w14:paraId="18F74EF7" w14:textId="77777777" w:rsidR="007A4193" w:rsidRPr="004F7815" w:rsidRDefault="007A4193" w:rsidP="00B8016C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</w:p>
    <w:p w14:paraId="629D2854" w14:textId="77777777" w:rsidR="007A4193" w:rsidRPr="004F7815" w:rsidRDefault="007A4193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3. </w:t>
      </w:r>
      <w:r w:rsidR="00D925E9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우대사항</w:t>
      </w:r>
    </w:p>
    <w:p w14:paraId="2570EAFE" w14:textId="770ACD21" w:rsidR="001D670B" w:rsidRPr="004F7815" w:rsidRDefault="00FC2CD3" w:rsidP="001D670B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-</w:t>
      </w:r>
      <w:r w:rsidR="00D925E9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1D670B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자산운용사, </w:t>
      </w:r>
      <w:r w:rsidR="00CA6733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회계법인</w:t>
      </w:r>
      <w:r w:rsidR="001D670B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, </w:t>
      </w:r>
      <w:r w:rsidR="00CA6733" w:rsidRPr="004F7815">
        <w:rPr>
          <w:rFonts w:ascii="NanumGothic" w:eastAsia="NanumGothic" w:hAnsi="NanumGothic" w:cs="Arial"/>
          <w:color w:val="000000" w:themeColor="text1"/>
          <w:szCs w:val="20"/>
        </w:rPr>
        <w:t>LM/PM/</w:t>
      </w:r>
      <w:r w:rsidR="00CA6733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컨설팅사,</w:t>
      </w:r>
      <w:r w:rsidR="00CA6733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proofErr w:type="spellStart"/>
      <w:r w:rsidR="001D670B" w:rsidRPr="004F7815">
        <w:rPr>
          <w:rFonts w:ascii="NanumGothic" w:eastAsia="NanumGothic" w:hAnsi="NanumGothic" w:cs="Arial"/>
          <w:color w:val="000000" w:themeColor="text1"/>
          <w:szCs w:val="20"/>
        </w:rPr>
        <w:t>신탁사</w:t>
      </w:r>
      <w:proofErr w:type="spellEnd"/>
      <w:r w:rsidR="00CA6733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1D670B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등 부동산 관련 </w:t>
      </w:r>
      <w:r w:rsidR="001D670B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인턴 </w:t>
      </w:r>
      <w:r w:rsidR="001D670B" w:rsidRPr="004F7815">
        <w:rPr>
          <w:rFonts w:ascii="NanumGothic" w:eastAsia="NanumGothic" w:hAnsi="NanumGothic" w:cs="Arial"/>
          <w:color w:val="000000" w:themeColor="text1"/>
          <w:szCs w:val="20"/>
        </w:rPr>
        <w:t>경험자</w:t>
      </w:r>
    </w:p>
    <w:p w14:paraId="194B548F" w14:textId="41BB453C" w:rsidR="00AD09DE" w:rsidRPr="004F7815" w:rsidRDefault="00FC2CD3" w:rsidP="00B8016C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-</w:t>
      </w:r>
      <w:r w:rsidR="007A4193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D925E9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관련 자격증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(투자자산운용사,</w:t>
      </w:r>
      <w:r w:rsidR="00AD09DE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C4210C">
        <w:rPr>
          <w:rFonts w:ascii="NanumGothic" w:eastAsia="NanumGothic" w:hAnsi="NanumGothic" w:cs="Arial"/>
          <w:color w:val="000000" w:themeColor="text1"/>
          <w:szCs w:val="20"/>
        </w:rPr>
        <w:t>CPA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,</w:t>
      </w:r>
      <w:r w:rsidR="00AD09DE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CFA, 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공인중개사 등)</w:t>
      </w:r>
      <w:r w:rsidR="00D925E9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소지자</w:t>
      </w:r>
      <w:r w:rsidR="00A71CDA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및 경험자</w:t>
      </w:r>
      <w:r w:rsidR="00490397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</w:p>
    <w:p w14:paraId="0900C8E9" w14:textId="6EF6AB9C" w:rsidR="007A4193" w:rsidRPr="004F7815" w:rsidRDefault="00FC2CD3" w:rsidP="00B8016C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-</w:t>
      </w:r>
      <w:r w:rsidR="00AD09DE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490397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관련 학과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(경영</w:t>
      </w:r>
      <w:r w:rsidR="00A87A46">
        <w:rPr>
          <w:rFonts w:ascii="NanumGothic" w:eastAsia="NanumGothic" w:hAnsi="NanumGothic" w:cs="Arial" w:hint="eastAsia"/>
          <w:color w:val="000000" w:themeColor="text1"/>
          <w:szCs w:val="20"/>
        </w:rPr>
        <w:t>학</w:t>
      </w:r>
      <w:r w:rsidR="0039306D">
        <w:rPr>
          <w:rFonts w:ascii="NanumGothic" w:eastAsia="NanumGothic" w:hAnsi="NanumGothic" w:cs="Arial" w:hint="eastAsia"/>
          <w:color w:val="000000" w:themeColor="text1"/>
          <w:szCs w:val="20"/>
        </w:rPr>
        <w:t>,</w:t>
      </w:r>
      <w:r w:rsidR="0039306D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DD10A1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경제</w:t>
      </w:r>
      <w:r w:rsidR="00A87A46">
        <w:rPr>
          <w:rFonts w:ascii="NanumGothic" w:eastAsia="NanumGothic" w:hAnsi="NanumGothic" w:cs="Arial" w:hint="eastAsia"/>
          <w:color w:val="000000" w:themeColor="text1"/>
          <w:szCs w:val="20"/>
        </w:rPr>
        <w:t>학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,</w:t>
      </w:r>
      <w:r w:rsidR="00AD09DE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건축</w:t>
      </w:r>
      <w:r w:rsidR="0039306D">
        <w:rPr>
          <w:rFonts w:ascii="NanumGothic" w:eastAsia="NanumGothic" w:hAnsi="NanumGothic" w:cs="Arial"/>
          <w:color w:val="000000" w:themeColor="text1"/>
          <w:szCs w:val="20"/>
        </w:rPr>
        <w:t>(</w:t>
      </w:r>
      <w:r w:rsidR="0039306D">
        <w:rPr>
          <w:rFonts w:ascii="NanumGothic" w:eastAsia="NanumGothic" w:hAnsi="NanumGothic" w:cs="Arial" w:hint="eastAsia"/>
          <w:color w:val="000000" w:themeColor="text1"/>
          <w:szCs w:val="20"/>
        </w:rPr>
        <w:t>공)</w:t>
      </w:r>
      <w:r w:rsidR="00A87A46">
        <w:rPr>
          <w:rFonts w:ascii="NanumGothic" w:eastAsia="NanumGothic" w:hAnsi="NanumGothic" w:cs="Arial" w:hint="eastAsia"/>
          <w:color w:val="000000" w:themeColor="text1"/>
          <w:szCs w:val="20"/>
        </w:rPr>
        <w:t>학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,</w:t>
      </w:r>
      <w:r w:rsidR="00AD09DE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도시</w:t>
      </w:r>
      <w:r w:rsidR="00A87A46">
        <w:rPr>
          <w:rFonts w:ascii="NanumGothic" w:eastAsia="NanumGothic" w:hAnsi="NanumGothic" w:cs="Arial" w:hint="eastAsia"/>
          <w:color w:val="000000" w:themeColor="text1"/>
          <w:szCs w:val="20"/>
        </w:rPr>
        <w:t>공학</w:t>
      </w:r>
      <w:r w:rsidR="00381420">
        <w:rPr>
          <w:rFonts w:ascii="NanumGothic" w:eastAsia="NanumGothic" w:hAnsi="NanumGothic" w:cs="Arial" w:hint="eastAsia"/>
          <w:color w:val="000000" w:themeColor="text1"/>
          <w:szCs w:val="20"/>
        </w:rPr>
        <w:t>,</w:t>
      </w:r>
      <w:r w:rsidR="00381420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381420">
        <w:rPr>
          <w:rFonts w:ascii="NanumGothic" w:eastAsia="NanumGothic" w:hAnsi="NanumGothic" w:cs="Arial" w:hint="eastAsia"/>
          <w:color w:val="000000" w:themeColor="text1"/>
          <w:szCs w:val="20"/>
        </w:rPr>
        <w:t>부동산학</w:t>
      </w:r>
      <w:r w:rsidR="00AD09DE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AD09DE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등)</w:t>
      </w:r>
      <w:r w:rsidR="00490397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졸업(예정)자</w:t>
      </w:r>
    </w:p>
    <w:p w14:paraId="148E3AC0" w14:textId="2816CA60" w:rsidR="00531011" w:rsidRPr="004F7815" w:rsidRDefault="00531011" w:rsidP="00531011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- M/S Office (PPT, Excel, Word) 사용 우수자</w:t>
      </w:r>
    </w:p>
    <w:p w14:paraId="7E284F09" w14:textId="77777777" w:rsidR="007A4193" w:rsidRPr="004F7815" w:rsidRDefault="007A4193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</w:p>
    <w:p w14:paraId="6B6CF58B" w14:textId="77777777" w:rsidR="007A4193" w:rsidRPr="004F7815" w:rsidRDefault="00C2252D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4</w:t>
      </w:r>
      <w:r w:rsidR="007A4193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.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제출서류 등</w:t>
      </w:r>
    </w:p>
    <w:p w14:paraId="726D725A" w14:textId="35558270" w:rsidR="00531011" w:rsidRPr="004F7815" w:rsidRDefault="00531011" w:rsidP="00531011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- </w:t>
      </w:r>
      <w:proofErr w:type="gramStart"/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제출기한 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:</w:t>
      </w:r>
      <w:proofErr w:type="gramEnd"/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2022년 6월 </w:t>
      </w:r>
      <w:r w:rsidR="00533385">
        <w:rPr>
          <w:rFonts w:ascii="NanumGothic" w:eastAsia="NanumGothic" w:hAnsi="NanumGothic" w:cs="Arial"/>
          <w:color w:val="000000" w:themeColor="text1"/>
          <w:szCs w:val="20"/>
        </w:rPr>
        <w:t>7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일</w:t>
      </w:r>
      <w:r w:rsidR="0053338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화요일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17:00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까지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(합격자에 한하여 개별적으로 면접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통보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예정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)</w:t>
      </w:r>
    </w:p>
    <w:p w14:paraId="4E14B747" w14:textId="760E1441" w:rsidR="00C2252D" w:rsidRPr="004F7815" w:rsidRDefault="00FC2CD3" w:rsidP="00B8016C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-</w:t>
      </w:r>
      <w:r w:rsidR="00C2252D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proofErr w:type="gramStart"/>
      <w:r w:rsidR="00C2252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제출서류 :</w:t>
      </w:r>
      <w:proofErr w:type="gramEnd"/>
      <w:r w:rsidR="00C2252D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C2252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이력서</w:t>
      </w:r>
      <w:r w:rsidR="00D06C5A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D06C5A">
        <w:rPr>
          <w:rFonts w:ascii="NanumGothic" w:eastAsia="NanumGothic" w:hAnsi="NanumGothic" w:cs="Arial" w:hint="eastAsia"/>
          <w:color w:val="000000" w:themeColor="text1"/>
          <w:szCs w:val="20"/>
        </w:rPr>
        <w:t>및</w:t>
      </w:r>
      <w:r w:rsidR="00E67A89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E67A89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자기소개서(자유양식)</w:t>
      </w:r>
      <w:r w:rsidR="00533385" w:rsidRPr="0053338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533385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, </w:t>
      </w:r>
      <w:r w:rsidR="0053338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성적증명서</w:t>
      </w:r>
      <w:r w:rsidR="00533385">
        <w:rPr>
          <w:rFonts w:ascii="NanumGothic" w:eastAsia="NanumGothic" w:hAnsi="NanumGothic" w:cs="Arial" w:hint="eastAsia"/>
          <w:color w:val="000000" w:themeColor="text1"/>
          <w:szCs w:val="20"/>
        </w:rPr>
        <w:t>(면접 시 제출)</w:t>
      </w:r>
    </w:p>
    <w:p w14:paraId="0575E6D2" w14:textId="503D8BC3" w:rsidR="00FB3E9D" w:rsidRDefault="00D06C5A" w:rsidP="00DF3877">
      <w:pPr>
        <w:widowControl/>
        <w:wordWrap/>
        <w:autoSpaceDE/>
        <w:autoSpaceDN/>
        <w:spacing w:after="0" w:line="340" w:lineRule="exact"/>
        <w:ind w:firstLineChars="700" w:firstLine="1316"/>
        <w:rPr>
          <w:rFonts w:ascii="NanumGothic" w:eastAsia="NanumGothic" w:hAnsi="NanumGothic" w:cs="Arial"/>
          <w:color w:val="000000" w:themeColor="text1"/>
          <w:szCs w:val="20"/>
        </w:rPr>
      </w:pPr>
      <w:r>
        <w:rPr>
          <w:rFonts w:ascii="NanumGothic" w:eastAsia="NanumGothic" w:hAnsi="NanumGothic" w:cs="Arial" w:hint="eastAsia"/>
          <w:color w:val="000000" w:themeColor="text1"/>
          <w:szCs w:val="20"/>
        </w:rPr>
        <w:t>*</w:t>
      </w:r>
      <w:r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B3E9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파일명 </w:t>
      </w:r>
      <w:r w:rsidR="00FA1739">
        <w:rPr>
          <w:rFonts w:ascii="NanumGothic" w:eastAsia="NanumGothic" w:hAnsi="NanumGothic" w:cs="Arial"/>
          <w:color w:val="000000" w:themeColor="text1"/>
          <w:szCs w:val="20"/>
        </w:rPr>
        <w:t>“</w:t>
      </w:r>
      <w:r w:rsidR="00FB3E9D" w:rsidRPr="004F7815">
        <w:rPr>
          <w:rFonts w:ascii="NanumGothic" w:eastAsia="NanumGothic" w:hAnsi="NanumGothic" w:cs="Arial"/>
          <w:color w:val="000000" w:themeColor="text1"/>
          <w:szCs w:val="20"/>
        </w:rPr>
        <w:t>[1</w:t>
      </w:r>
      <w:r w:rsidR="00FB3E9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본부 인턴]</w:t>
      </w:r>
      <w:r w:rsidR="00FB3E9D" w:rsidRPr="004F7815">
        <w:rPr>
          <w:rFonts w:ascii="NanumGothic" w:eastAsia="NanumGothic" w:hAnsi="NanumGothic" w:cs="Arial"/>
          <w:color w:val="000000" w:themeColor="text1"/>
          <w:szCs w:val="20"/>
        </w:rPr>
        <w:t>_</w:t>
      </w:r>
      <w:r w:rsidR="00FB3E9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홍길동_O</w:t>
      </w:r>
      <w:r w:rsidR="00FB3E9D" w:rsidRPr="004F7815">
        <w:rPr>
          <w:rFonts w:ascii="NanumGothic" w:eastAsia="NanumGothic" w:hAnsi="NanumGothic" w:cs="Arial"/>
          <w:color w:val="000000" w:themeColor="text1"/>
          <w:szCs w:val="20"/>
        </w:rPr>
        <w:t>O</w:t>
      </w:r>
      <w:r w:rsidR="00FB3E9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대학교</w:t>
      </w:r>
      <w:r w:rsidR="00FB3E9D" w:rsidRPr="004F7815">
        <w:rPr>
          <w:rFonts w:ascii="NanumGothic" w:eastAsia="NanumGothic" w:hAnsi="NanumGothic" w:cs="Arial"/>
          <w:color w:val="000000" w:themeColor="text1"/>
          <w:szCs w:val="20"/>
        </w:rPr>
        <w:t>_</w:t>
      </w:r>
      <w:r w:rsidR="00FB3E9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이력서_날짜</w:t>
      </w:r>
      <w:r w:rsidR="00FA1739">
        <w:rPr>
          <w:rFonts w:ascii="NanumGothic" w:eastAsia="NanumGothic" w:hAnsi="NanumGothic" w:cs="Arial"/>
          <w:color w:val="000000" w:themeColor="text1"/>
          <w:szCs w:val="20"/>
        </w:rPr>
        <w:t>”</w:t>
      </w:r>
      <w:r w:rsidR="00FB3E9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(제출서류별 </w:t>
      </w:r>
      <w:r w:rsidR="00FB3E9D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pdf </w:t>
      </w:r>
      <w:r w:rsidR="00FB3E9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양식)</w:t>
      </w:r>
    </w:p>
    <w:p w14:paraId="1CA6379B" w14:textId="6427A5FC" w:rsidR="00D06C5A" w:rsidRPr="004F7815" w:rsidRDefault="00D06C5A" w:rsidP="00DF3877">
      <w:pPr>
        <w:widowControl/>
        <w:wordWrap/>
        <w:autoSpaceDE/>
        <w:autoSpaceDN/>
        <w:spacing w:after="0" w:line="340" w:lineRule="exact"/>
        <w:ind w:firstLineChars="700" w:firstLine="1316"/>
        <w:rPr>
          <w:rFonts w:ascii="NanumGothic" w:eastAsia="NanumGothic" w:hAnsi="NanumGothic" w:cs="Arial"/>
          <w:color w:val="000000" w:themeColor="text1"/>
          <w:szCs w:val="20"/>
        </w:rPr>
      </w:pPr>
      <w:r>
        <w:rPr>
          <w:rFonts w:ascii="NanumGothic" w:eastAsia="NanumGothic" w:hAnsi="NanumGothic" w:cs="Arial" w:hint="eastAsia"/>
          <w:color w:val="000000" w:themeColor="text1"/>
          <w:szCs w:val="20"/>
        </w:rPr>
        <w:t>*</w:t>
      </w:r>
      <w:r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>
        <w:rPr>
          <w:rFonts w:ascii="NanumGothic" w:eastAsia="NanumGothic" w:hAnsi="NanumGothic" w:cs="Arial" w:hint="eastAsia"/>
          <w:color w:val="000000" w:themeColor="text1"/>
          <w:szCs w:val="20"/>
        </w:rPr>
        <w:t>이력서상</w:t>
      </w:r>
      <w:r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>
        <w:rPr>
          <w:rFonts w:ascii="NanumGothic" w:eastAsia="NanumGothic" w:hAnsi="NanumGothic" w:cs="Arial" w:hint="eastAsia"/>
          <w:color w:val="000000" w:themeColor="text1"/>
          <w:szCs w:val="20"/>
        </w:rPr>
        <w:t>관련 수강내역/학점 및 활동내역 기재 요망</w:t>
      </w:r>
    </w:p>
    <w:p w14:paraId="13608B98" w14:textId="4BE69147" w:rsidR="00531011" w:rsidRPr="004F7815" w:rsidRDefault="00FC2CD3" w:rsidP="00531011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>-</w:t>
      </w:r>
      <w:r w:rsidR="00C2252D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proofErr w:type="gramStart"/>
      <w:r w:rsidR="00C2252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제출</w:t>
      </w:r>
      <w:r w:rsidR="007A4193" w:rsidRPr="004F7815">
        <w:rPr>
          <w:rFonts w:ascii="NanumGothic" w:eastAsia="NanumGothic" w:hAnsi="NanumGothic" w:cs="Arial"/>
          <w:color w:val="000000" w:themeColor="text1"/>
          <w:szCs w:val="20"/>
        </w:rPr>
        <w:t>방법</w:t>
      </w:r>
      <w:r w:rsidR="00C2252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="007A4193" w:rsidRPr="004F7815">
        <w:rPr>
          <w:rFonts w:ascii="NanumGothic" w:eastAsia="NanumGothic" w:hAnsi="NanumGothic" w:cs="Arial"/>
          <w:color w:val="000000" w:themeColor="text1"/>
          <w:szCs w:val="20"/>
        </w:rPr>
        <w:t>:</w:t>
      </w:r>
      <w:proofErr w:type="gramEnd"/>
      <w:r w:rsidR="007A4193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B8313D"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이메일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r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ecruit</w:t>
      </w:r>
      <w:r w:rsidR="008335F8" w:rsidRPr="004F7815">
        <w:rPr>
          <w:rFonts w:ascii="NanumGothic" w:eastAsia="NanumGothic" w:hAnsi="NanumGothic" w:cs="Arial"/>
          <w:color w:val="000000" w:themeColor="text1"/>
          <w:szCs w:val="20"/>
        </w:rPr>
        <w:t>@edni</w:t>
      </w:r>
      <w:r w:rsidR="00FD35F8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n</w:t>
      </w:r>
      <w:r w:rsidR="008335F8" w:rsidRPr="004F7815">
        <w:rPr>
          <w:rFonts w:ascii="NanumGothic" w:eastAsia="NanumGothic" w:hAnsi="NanumGothic" w:cs="Arial"/>
          <w:color w:val="000000" w:themeColor="text1"/>
          <w:szCs w:val="20"/>
        </w:rPr>
        <w:t>vest.com</w:t>
      </w:r>
      <w:r w:rsidR="005E1C77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</w:p>
    <w:p w14:paraId="7AB2CE5C" w14:textId="60178ED5" w:rsidR="00FB3E9D" w:rsidRPr="004F7815" w:rsidRDefault="00531011" w:rsidP="00FB3E9D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           </w:t>
      </w:r>
      <w:r w:rsidR="00D06C5A">
        <w:rPr>
          <w:rFonts w:ascii="NanumGothic" w:eastAsia="NanumGothic" w:hAnsi="NanumGothic" w:cs="Arial"/>
          <w:color w:val="000000" w:themeColor="text1"/>
          <w:szCs w:val="20"/>
        </w:rPr>
        <w:t xml:space="preserve">*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메일 제목</w:t>
      </w:r>
      <w:r w:rsidR="005051D5"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="00FA1739">
        <w:rPr>
          <w:rFonts w:ascii="NanumGothic" w:eastAsia="NanumGothic" w:hAnsi="NanumGothic" w:cs="Arial"/>
          <w:color w:val="000000" w:themeColor="text1"/>
          <w:szCs w:val="20"/>
        </w:rPr>
        <w:t>“</w:t>
      </w:r>
      <w:r w:rsidR="005051D5" w:rsidRPr="004F7815">
        <w:rPr>
          <w:rFonts w:ascii="NanumGothic" w:eastAsia="NanumGothic" w:hAnsi="NanumGothic" w:cs="Arial"/>
          <w:color w:val="000000" w:themeColor="text1"/>
          <w:szCs w:val="20"/>
        </w:rPr>
        <w:t>[</w:t>
      </w:r>
      <w:r w:rsidR="005051D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1본부 인턴]</w:t>
      </w:r>
      <w:r w:rsidR="005051D5" w:rsidRPr="004F7815">
        <w:rPr>
          <w:rFonts w:ascii="NanumGothic" w:eastAsia="NanumGothic" w:hAnsi="NanumGothic" w:cs="Arial"/>
          <w:color w:val="000000" w:themeColor="text1"/>
          <w:szCs w:val="20"/>
        </w:rPr>
        <w:t>_</w:t>
      </w:r>
      <w:r w:rsidR="005051D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홍길동_</w:t>
      </w:r>
      <w:r w:rsidR="005051D5" w:rsidRPr="004F7815">
        <w:rPr>
          <w:rFonts w:ascii="NanumGothic" w:eastAsia="NanumGothic" w:hAnsi="NanumGothic" w:cs="Arial"/>
          <w:color w:val="000000" w:themeColor="text1"/>
          <w:szCs w:val="20"/>
        </w:rPr>
        <w:t>OO</w:t>
      </w:r>
      <w:r w:rsidR="005051D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대학교</w:t>
      </w:r>
      <w:r w:rsidR="00FA1739">
        <w:rPr>
          <w:rFonts w:ascii="NanumGothic" w:eastAsia="NanumGothic" w:hAnsi="NanumGothic" w:cs="Arial"/>
          <w:color w:val="000000" w:themeColor="text1"/>
          <w:szCs w:val="20"/>
        </w:rPr>
        <w:t>”</w:t>
      </w:r>
    </w:p>
    <w:p w14:paraId="7FC68302" w14:textId="2981FC25" w:rsidR="001D670B" w:rsidRPr="004F7815" w:rsidRDefault="001D670B" w:rsidP="00B8016C">
      <w:pPr>
        <w:widowControl/>
        <w:wordWrap/>
        <w:autoSpaceDE/>
        <w:autoSpaceDN/>
        <w:spacing w:after="0" w:line="340" w:lineRule="exact"/>
        <w:ind w:firstLineChars="100" w:firstLine="188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-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제출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서류는 반환하지 아니하며 허위사실 기재 및 허위 증빙 제출시 채용 취소</w:t>
      </w:r>
    </w:p>
    <w:p w14:paraId="5D5177AA" w14:textId="77777777" w:rsidR="007A4193" w:rsidRPr="004F7815" w:rsidRDefault="007A4193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/>
          <w:color w:val="000000" w:themeColor="text1"/>
        </w:rPr>
      </w:pPr>
    </w:p>
    <w:p w14:paraId="19688B3A" w14:textId="6E8CE351" w:rsidR="00C2252D" w:rsidRPr="004F7815" w:rsidRDefault="00115B24" w:rsidP="00B8016C">
      <w:pPr>
        <w:widowControl/>
        <w:wordWrap/>
        <w:autoSpaceDE/>
        <w:autoSpaceDN/>
        <w:spacing w:after="0" w:line="340" w:lineRule="exact"/>
        <w:rPr>
          <w:rFonts w:ascii="NanumGothic" w:eastAsia="NanumGothic" w:hAnsi="NanumGothic" w:cs="Arial"/>
          <w:color w:val="000000" w:themeColor="text1"/>
          <w:szCs w:val="20"/>
        </w:rPr>
      </w:pP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5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. </w:t>
      </w:r>
      <w:proofErr w:type="gramStart"/>
      <w:r w:rsidR="000E206C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회사소재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지 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>:</w:t>
      </w:r>
      <w:proofErr w:type="gramEnd"/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서울</w:t>
      </w:r>
      <w:r w:rsidR="00D86A85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특별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시 종로구 </w:t>
      </w:r>
      <w:proofErr w:type="spellStart"/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새문안로</w:t>
      </w:r>
      <w:proofErr w:type="spellEnd"/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Pr="004F7815">
        <w:rPr>
          <w:rFonts w:ascii="NanumGothic" w:eastAsia="NanumGothic" w:hAnsi="NanumGothic" w:cs="Arial"/>
          <w:color w:val="000000" w:themeColor="text1"/>
          <w:szCs w:val="20"/>
        </w:rPr>
        <w:t xml:space="preserve">82, </w:t>
      </w:r>
      <w:proofErr w:type="spellStart"/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에스타워</w:t>
      </w:r>
      <w:proofErr w:type="spellEnd"/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 xml:space="preserve"> </w:t>
      </w:r>
      <w:r w:rsidR="00A875CD" w:rsidRPr="004F7815">
        <w:rPr>
          <w:rFonts w:ascii="NanumGothic" w:eastAsia="NanumGothic" w:hAnsi="NanumGothic" w:cs="Arial"/>
          <w:color w:val="000000" w:themeColor="text1"/>
          <w:szCs w:val="20"/>
        </w:rPr>
        <w:t>17</w:t>
      </w:r>
      <w:r w:rsidRPr="004F7815">
        <w:rPr>
          <w:rFonts w:ascii="NanumGothic" w:eastAsia="NanumGothic" w:hAnsi="NanumGothic" w:cs="Arial" w:hint="eastAsia"/>
          <w:color w:val="000000" w:themeColor="text1"/>
          <w:szCs w:val="20"/>
        </w:rPr>
        <w:t>층</w:t>
      </w:r>
      <w:r w:rsidR="000E206C" w:rsidRPr="004F7815">
        <w:rPr>
          <w:rFonts w:ascii="NanumGothic" w:eastAsia="NanumGothic" w:hAnsi="NanumGothic" w:cs="Arial"/>
          <w:color w:val="000000" w:themeColor="text1"/>
          <w:szCs w:val="20"/>
        </w:rPr>
        <w:t>(대표</w:t>
      </w:r>
      <w:r w:rsidR="000E206C" w:rsidRPr="004F7815">
        <w:rPr>
          <w:rFonts w:ascii="NanumGothic" w:eastAsia="NanumGothic" w:hAnsi="NanumGothic" w:cs="Arial" w:hint="eastAsia"/>
          <w:color w:val="000000" w:themeColor="text1"/>
          <w:szCs w:val="20"/>
        </w:rPr>
        <w:t>번호</w:t>
      </w:r>
      <w:r w:rsidR="000E206C" w:rsidRPr="004F7815">
        <w:rPr>
          <w:rFonts w:ascii="NanumGothic" w:eastAsia="NanumGothic" w:hAnsi="NanumGothic" w:cs="Arial"/>
          <w:color w:val="000000" w:themeColor="text1"/>
          <w:szCs w:val="20"/>
        </w:rPr>
        <w:t>02-6713-8450)</w:t>
      </w:r>
    </w:p>
    <w:p w14:paraId="5AB1FB12" w14:textId="2A756395" w:rsidR="00C2252D" w:rsidRPr="004F7815" w:rsidRDefault="00C2252D" w:rsidP="007A4193">
      <w:pPr>
        <w:widowControl/>
        <w:wordWrap/>
        <w:autoSpaceDE/>
        <w:autoSpaceDN/>
        <w:spacing w:after="0" w:line="240" w:lineRule="auto"/>
        <w:rPr>
          <w:rFonts w:ascii="NanumGothic" w:eastAsia="NanumGothic" w:hAnsi="NanumGothic" w:cs="Arial"/>
          <w:color w:val="000000" w:themeColor="text1"/>
          <w:szCs w:val="20"/>
        </w:rPr>
      </w:pPr>
    </w:p>
    <w:p w14:paraId="747A0FC3" w14:textId="77777777" w:rsidR="00B8016C" w:rsidRPr="004F7815" w:rsidRDefault="00B8016C" w:rsidP="007A4193">
      <w:pPr>
        <w:widowControl/>
        <w:wordWrap/>
        <w:autoSpaceDE/>
        <w:autoSpaceDN/>
        <w:spacing w:after="0" w:line="240" w:lineRule="auto"/>
        <w:rPr>
          <w:rFonts w:ascii="NanumGothic" w:eastAsia="NanumGothic" w:hAnsi="NanumGothic" w:cs="Arial"/>
          <w:color w:val="000000" w:themeColor="text1"/>
          <w:szCs w:val="20"/>
        </w:rPr>
      </w:pPr>
    </w:p>
    <w:p w14:paraId="15747CB3" w14:textId="77777777" w:rsidR="00FD35F8" w:rsidRPr="004F7815" w:rsidRDefault="00FD35F8" w:rsidP="00FD35F8">
      <w:pPr>
        <w:widowControl/>
        <w:wordWrap/>
        <w:autoSpaceDE/>
        <w:autoSpaceDN/>
        <w:spacing w:after="0" w:line="240" w:lineRule="auto"/>
        <w:rPr>
          <w:rFonts w:ascii="NanumGothic" w:eastAsia="NanumGothic" w:hAnsi="NanumGothic" w:cs="Arial"/>
          <w:b/>
          <w:bCs/>
          <w:color w:val="000000" w:themeColor="text1"/>
          <w:sz w:val="19"/>
          <w:szCs w:val="19"/>
        </w:rPr>
      </w:pPr>
      <w:r w:rsidRPr="004F7815">
        <w:rPr>
          <w:rFonts w:ascii="NanumGothic" w:eastAsia="NanumGothic" w:hAnsi="NanumGothic" w:cs="Arial"/>
          <w:b/>
          <w:bCs/>
          <w:color w:val="000000" w:themeColor="text1"/>
          <w:sz w:val="19"/>
          <w:szCs w:val="19"/>
        </w:rPr>
        <w:t>[개인정보에 관한 공지사항]</w:t>
      </w:r>
    </w:p>
    <w:p w14:paraId="30E08BE9" w14:textId="26B0D1C3" w:rsidR="00FD35F8" w:rsidRPr="004F7815" w:rsidRDefault="00827036" w:rsidP="00FD35F8">
      <w:pPr>
        <w:widowControl/>
        <w:wordWrap/>
        <w:autoSpaceDE/>
        <w:autoSpaceDN/>
        <w:spacing w:after="0" w:line="240" w:lineRule="auto"/>
        <w:ind w:leftChars="98" w:left="401" w:hangingChars="115" w:hanging="205"/>
        <w:rPr>
          <w:rFonts w:ascii="NanumGothic" w:eastAsia="NanumGothic" w:hAnsi="NanumGothic" w:cs="Arial"/>
          <w:color w:val="000000" w:themeColor="text1"/>
          <w:sz w:val="19"/>
          <w:szCs w:val="19"/>
        </w:rPr>
      </w:pPr>
      <w:r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-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 xml:space="preserve"> </w:t>
      </w:r>
      <w:r w:rsidR="00FD35F8" w:rsidRPr="004F7815">
        <w:rPr>
          <w:rFonts w:ascii="NanumGothic" w:eastAsia="NanumGothic" w:hAnsi="NanumGothic" w:cs="Arial" w:hint="eastAsia"/>
          <w:color w:val="000000" w:themeColor="text1"/>
          <w:sz w:val="19"/>
          <w:szCs w:val="19"/>
        </w:rPr>
        <w:t>이든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자산운용(주)</w:t>
      </w:r>
      <w:r w:rsidR="00533385">
        <w:rPr>
          <w:rFonts w:ascii="NanumGothic" w:eastAsia="NanumGothic" w:hAnsi="NanumGothic" w:cs="Arial" w:hint="eastAsia"/>
          <w:color w:val="000000" w:themeColor="text1"/>
          <w:sz w:val="19"/>
          <w:szCs w:val="19"/>
        </w:rPr>
        <w:t>는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 xml:space="preserve"> 개인정보보호법 제15조에 따라 이력서 제출</w:t>
      </w:r>
      <w:r w:rsidR="00533385">
        <w:rPr>
          <w:rFonts w:ascii="NanumGothic" w:eastAsia="NanumGothic" w:hAnsi="NanumGothic" w:cs="Arial" w:hint="eastAsia"/>
          <w:color w:val="000000" w:themeColor="text1"/>
          <w:sz w:val="19"/>
          <w:szCs w:val="19"/>
        </w:rPr>
        <w:t xml:space="preserve"> 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시 본인의 개인정보를 아래의 내용과 같이 수집, 이용 및 제공하는 것에 대하여 동의한 것으로 간주합니다.</w:t>
      </w:r>
    </w:p>
    <w:p w14:paraId="1A73A3F2" w14:textId="0AD4F467" w:rsidR="00FD35F8" w:rsidRPr="004F7815" w:rsidRDefault="00827036" w:rsidP="00FD35F8">
      <w:pPr>
        <w:widowControl/>
        <w:wordWrap/>
        <w:autoSpaceDE/>
        <w:autoSpaceDN/>
        <w:spacing w:after="0" w:line="240" w:lineRule="auto"/>
        <w:ind w:leftChars="98" w:left="401" w:hangingChars="115" w:hanging="205"/>
        <w:rPr>
          <w:rFonts w:ascii="NanumGothic" w:eastAsia="NanumGothic" w:hAnsi="NanumGothic" w:cs="Arial"/>
          <w:color w:val="000000" w:themeColor="text1"/>
          <w:sz w:val="19"/>
          <w:szCs w:val="19"/>
        </w:rPr>
      </w:pPr>
      <w:r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-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 xml:space="preserve"> </w:t>
      </w:r>
      <w:proofErr w:type="spellStart"/>
      <w:r w:rsidR="00FD35F8" w:rsidRPr="004F7815">
        <w:rPr>
          <w:rFonts w:ascii="NanumGothic" w:eastAsia="NanumGothic" w:hAnsi="NanumGothic" w:cs="Arial" w:hint="eastAsia"/>
          <w:color w:val="000000" w:themeColor="text1"/>
          <w:sz w:val="19"/>
          <w:szCs w:val="19"/>
        </w:rPr>
        <w:t>이든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자산운용</w:t>
      </w:r>
      <w:proofErr w:type="spellEnd"/>
      <w:r w:rsidR="00FD35F8" w:rsidRPr="004F7815">
        <w:rPr>
          <w:rFonts w:ascii="NanumGothic" w:eastAsia="NanumGothic" w:hAnsi="NanumGothic" w:cs="Arial" w:hint="eastAsia"/>
          <w:color w:val="000000" w:themeColor="text1"/>
          <w:sz w:val="19"/>
          <w:szCs w:val="19"/>
        </w:rPr>
        <w:t>(주)</w:t>
      </w:r>
      <w:r w:rsidR="00533385">
        <w:rPr>
          <w:rFonts w:ascii="NanumGothic" w:eastAsia="NanumGothic" w:hAnsi="NanumGothic" w:cs="Arial" w:hint="eastAsia"/>
          <w:color w:val="000000" w:themeColor="text1"/>
          <w:sz w:val="19"/>
          <w:szCs w:val="19"/>
        </w:rPr>
        <w:t>는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 xml:space="preserve"> 채용 진행을 목적으로 입사지원자의 성명, 생년월일, 학력, 경력, 연락처 등의 개인정보를 수집하며, 개인정보를 제3자에게 제공하거나, 채용 이외의 목적으로 사용하지 않습니다.</w:t>
      </w:r>
    </w:p>
    <w:p w14:paraId="4A33E4C9" w14:textId="686BDE1C" w:rsidR="004C6A37" w:rsidRPr="00533385" w:rsidRDefault="00827036" w:rsidP="00533385">
      <w:pPr>
        <w:widowControl/>
        <w:wordWrap/>
        <w:autoSpaceDE/>
        <w:autoSpaceDN/>
        <w:spacing w:after="0" w:line="240" w:lineRule="auto"/>
        <w:ind w:leftChars="98" w:left="401" w:hangingChars="115" w:hanging="205"/>
        <w:rPr>
          <w:rFonts w:ascii="NanumGothic" w:eastAsia="NanumGothic" w:hAnsi="NanumGothic" w:cs="Arial"/>
          <w:color w:val="000000" w:themeColor="text1"/>
          <w:sz w:val="19"/>
          <w:szCs w:val="19"/>
        </w:rPr>
      </w:pPr>
      <w:r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-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 xml:space="preserve"> 개인정보 보유 및 </w:t>
      </w:r>
      <w:proofErr w:type="gramStart"/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이용기간</w:t>
      </w:r>
      <w:r w:rsidR="00533385">
        <w:rPr>
          <w:rFonts w:ascii="NanumGothic" w:eastAsia="NanumGothic" w:hAnsi="NanumGothic" w:cs="Arial" w:hint="eastAsia"/>
          <w:color w:val="000000" w:themeColor="text1"/>
          <w:sz w:val="19"/>
          <w:szCs w:val="19"/>
        </w:rPr>
        <w:t xml:space="preserve"> </w:t>
      </w:r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>:</w:t>
      </w:r>
      <w:proofErr w:type="gramEnd"/>
      <w:r w:rsidR="00FD35F8" w:rsidRPr="004F7815">
        <w:rPr>
          <w:rFonts w:ascii="NanumGothic" w:eastAsia="NanumGothic" w:hAnsi="NanumGothic" w:cs="Arial"/>
          <w:color w:val="000000" w:themeColor="text1"/>
          <w:sz w:val="19"/>
          <w:szCs w:val="19"/>
        </w:rPr>
        <w:t xml:space="preserve"> 채용 절차 종료 후 즉시 폐기</w:t>
      </w:r>
    </w:p>
    <w:sectPr w:rsidR="004C6A37" w:rsidRPr="005333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3DC8" w14:textId="77777777" w:rsidR="0032735A" w:rsidRDefault="0032735A" w:rsidP="007A4193">
      <w:pPr>
        <w:spacing w:after="0" w:line="240" w:lineRule="auto"/>
      </w:pPr>
      <w:r>
        <w:separator/>
      </w:r>
    </w:p>
  </w:endnote>
  <w:endnote w:type="continuationSeparator" w:id="0">
    <w:p w14:paraId="58C3B7FF" w14:textId="77777777" w:rsidR="0032735A" w:rsidRDefault="0032735A" w:rsidP="007A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F279" w14:textId="77777777" w:rsidR="0032735A" w:rsidRDefault="0032735A" w:rsidP="007A4193">
      <w:pPr>
        <w:spacing w:after="0" w:line="240" w:lineRule="auto"/>
      </w:pPr>
      <w:r>
        <w:separator/>
      </w:r>
    </w:p>
  </w:footnote>
  <w:footnote w:type="continuationSeparator" w:id="0">
    <w:p w14:paraId="146BFA4A" w14:textId="77777777" w:rsidR="0032735A" w:rsidRDefault="0032735A" w:rsidP="007A4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2F2"/>
    <w:multiLevelType w:val="multilevel"/>
    <w:tmpl w:val="C88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E4963"/>
    <w:multiLevelType w:val="multilevel"/>
    <w:tmpl w:val="2C98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C55666"/>
    <w:multiLevelType w:val="hybridMultilevel"/>
    <w:tmpl w:val="A75AB862"/>
    <w:lvl w:ilvl="0" w:tplc="F31290F4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1417A5"/>
    <w:multiLevelType w:val="multilevel"/>
    <w:tmpl w:val="9C3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646698"/>
    <w:multiLevelType w:val="multilevel"/>
    <w:tmpl w:val="2AD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A5FD0"/>
    <w:multiLevelType w:val="hybridMultilevel"/>
    <w:tmpl w:val="2B722594"/>
    <w:lvl w:ilvl="0" w:tplc="FFFFFFFF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F94EC4A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BE6F09"/>
    <w:multiLevelType w:val="hybridMultilevel"/>
    <w:tmpl w:val="96269696"/>
    <w:lvl w:ilvl="0" w:tplc="9DE27D70">
      <w:numFmt w:val="bullet"/>
      <w:lvlText w:val="-"/>
      <w:lvlJc w:val="left"/>
      <w:pPr>
        <w:ind w:left="548" w:hanging="360"/>
      </w:pPr>
      <w:rPr>
        <w:rFonts w:ascii="NanumGothic" w:eastAsia="NanumGothic" w:hAnsi="NanumGothic" w:cs="Arial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7" w15:restartNumberingAfterBreak="0">
    <w:nsid w:val="706A5E21"/>
    <w:multiLevelType w:val="multilevel"/>
    <w:tmpl w:val="9E8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396A52"/>
    <w:multiLevelType w:val="hybridMultilevel"/>
    <w:tmpl w:val="A5CC19B0"/>
    <w:lvl w:ilvl="0" w:tplc="795EA14E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B90278F"/>
    <w:multiLevelType w:val="multilevel"/>
    <w:tmpl w:val="B77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3340935">
    <w:abstractNumId w:val="1"/>
  </w:num>
  <w:num w:numId="2" w16cid:durableId="1090005430">
    <w:abstractNumId w:val="3"/>
  </w:num>
  <w:num w:numId="3" w16cid:durableId="254632827">
    <w:abstractNumId w:val="4"/>
  </w:num>
  <w:num w:numId="4" w16cid:durableId="584263895">
    <w:abstractNumId w:val="0"/>
  </w:num>
  <w:num w:numId="5" w16cid:durableId="726685510">
    <w:abstractNumId w:val="7"/>
  </w:num>
  <w:num w:numId="6" w16cid:durableId="307395796">
    <w:abstractNumId w:val="9"/>
  </w:num>
  <w:num w:numId="7" w16cid:durableId="1001278203">
    <w:abstractNumId w:val="2"/>
  </w:num>
  <w:num w:numId="8" w16cid:durableId="1803883007">
    <w:abstractNumId w:val="5"/>
  </w:num>
  <w:num w:numId="9" w16cid:durableId="124810305">
    <w:abstractNumId w:val="8"/>
  </w:num>
  <w:num w:numId="10" w16cid:durableId="6255462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DQ3MDAzNjMxMzdX0lEKTi0uzszPAykwqgUAU9dkDiwAAAA="/>
  </w:docVars>
  <w:rsids>
    <w:rsidRoot w:val="006465D4"/>
    <w:rsid w:val="000106B3"/>
    <w:rsid w:val="00014610"/>
    <w:rsid w:val="00080E68"/>
    <w:rsid w:val="000D5588"/>
    <w:rsid w:val="000D7556"/>
    <w:rsid w:val="000E206C"/>
    <w:rsid w:val="000F72B5"/>
    <w:rsid w:val="00111E4A"/>
    <w:rsid w:val="00115B24"/>
    <w:rsid w:val="00120B0B"/>
    <w:rsid w:val="00152491"/>
    <w:rsid w:val="00153226"/>
    <w:rsid w:val="00167C38"/>
    <w:rsid w:val="00187095"/>
    <w:rsid w:val="001A3916"/>
    <w:rsid w:val="001C0990"/>
    <w:rsid w:val="001D670B"/>
    <w:rsid w:val="001E08CC"/>
    <w:rsid w:val="001F110C"/>
    <w:rsid w:val="00202D6F"/>
    <w:rsid w:val="002325CC"/>
    <w:rsid w:val="0024238E"/>
    <w:rsid w:val="002600F8"/>
    <w:rsid w:val="0026418C"/>
    <w:rsid w:val="002C5586"/>
    <w:rsid w:val="002C65F2"/>
    <w:rsid w:val="002E46B4"/>
    <w:rsid w:val="002F66D5"/>
    <w:rsid w:val="00302100"/>
    <w:rsid w:val="00311A20"/>
    <w:rsid w:val="0031512C"/>
    <w:rsid w:val="0032735A"/>
    <w:rsid w:val="00336FC7"/>
    <w:rsid w:val="00343A8B"/>
    <w:rsid w:val="00375ADB"/>
    <w:rsid w:val="00381420"/>
    <w:rsid w:val="00381C9A"/>
    <w:rsid w:val="00385FC8"/>
    <w:rsid w:val="0039306D"/>
    <w:rsid w:val="003A03B3"/>
    <w:rsid w:val="003A1332"/>
    <w:rsid w:val="003B678A"/>
    <w:rsid w:val="003C6FAD"/>
    <w:rsid w:val="003D04AD"/>
    <w:rsid w:val="0043202F"/>
    <w:rsid w:val="00490397"/>
    <w:rsid w:val="004960EF"/>
    <w:rsid w:val="004B1DA8"/>
    <w:rsid w:val="004C6A37"/>
    <w:rsid w:val="004D126D"/>
    <w:rsid w:val="004D1A41"/>
    <w:rsid w:val="004F3410"/>
    <w:rsid w:val="004F7815"/>
    <w:rsid w:val="005051D5"/>
    <w:rsid w:val="00512847"/>
    <w:rsid w:val="0052076C"/>
    <w:rsid w:val="00522896"/>
    <w:rsid w:val="00531011"/>
    <w:rsid w:val="00533385"/>
    <w:rsid w:val="005404C0"/>
    <w:rsid w:val="00560E59"/>
    <w:rsid w:val="00586121"/>
    <w:rsid w:val="005E1C77"/>
    <w:rsid w:val="005F1C36"/>
    <w:rsid w:val="006061E5"/>
    <w:rsid w:val="00611A0B"/>
    <w:rsid w:val="006217EE"/>
    <w:rsid w:val="0062398D"/>
    <w:rsid w:val="0064267E"/>
    <w:rsid w:val="006465D4"/>
    <w:rsid w:val="0064716C"/>
    <w:rsid w:val="00652CAE"/>
    <w:rsid w:val="00691DA9"/>
    <w:rsid w:val="006922DE"/>
    <w:rsid w:val="006A5ACA"/>
    <w:rsid w:val="00721953"/>
    <w:rsid w:val="00722CC4"/>
    <w:rsid w:val="00742DD6"/>
    <w:rsid w:val="007767C2"/>
    <w:rsid w:val="00782870"/>
    <w:rsid w:val="00782C48"/>
    <w:rsid w:val="007A4193"/>
    <w:rsid w:val="007A7467"/>
    <w:rsid w:val="007A74C6"/>
    <w:rsid w:val="007D7196"/>
    <w:rsid w:val="007F643E"/>
    <w:rsid w:val="008069F7"/>
    <w:rsid w:val="00811F99"/>
    <w:rsid w:val="00827036"/>
    <w:rsid w:val="00827F10"/>
    <w:rsid w:val="008335F8"/>
    <w:rsid w:val="00837406"/>
    <w:rsid w:val="008B0615"/>
    <w:rsid w:val="008C234C"/>
    <w:rsid w:val="008F635A"/>
    <w:rsid w:val="00920BA7"/>
    <w:rsid w:val="00934BB5"/>
    <w:rsid w:val="00950A8E"/>
    <w:rsid w:val="00990B0A"/>
    <w:rsid w:val="009A0039"/>
    <w:rsid w:val="009A003C"/>
    <w:rsid w:val="009A189F"/>
    <w:rsid w:val="009E4688"/>
    <w:rsid w:val="00A06ECD"/>
    <w:rsid w:val="00A119E5"/>
    <w:rsid w:val="00A12109"/>
    <w:rsid w:val="00A34BD0"/>
    <w:rsid w:val="00A531A5"/>
    <w:rsid w:val="00A54469"/>
    <w:rsid w:val="00A54E46"/>
    <w:rsid w:val="00A71CDA"/>
    <w:rsid w:val="00A875CD"/>
    <w:rsid w:val="00A87A46"/>
    <w:rsid w:val="00A9510C"/>
    <w:rsid w:val="00AA364D"/>
    <w:rsid w:val="00AB1C78"/>
    <w:rsid w:val="00AD09DE"/>
    <w:rsid w:val="00AE17C9"/>
    <w:rsid w:val="00AF0525"/>
    <w:rsid w:val="00B76BF6"/>
    <w:rsid w:val="00B8016C"/>
    <w:rsid w:val="00B8313D"/>
    <w:rsid w:val="00BD2C35"/>
    <w:rsid w:val="00BE3DB9"/>
    <w:rsid w:val="00BF0E28"/>
    <w:rsid w:val="00BF310F"/>
    <w:rsid w:val="00BF7A0C"/>
    <w:rsid w:val="00C21CCB"/>
    <w:rsid w:val="00C2252D"/>
    <w:rsid w:val="00C34491"/>
    <w:rsid w:val="00C4210C"/>
    <w:rsid w:val="00C64C65"/>
    <w:rsid w:val="00CA6733"/>
    <w:rsid w:val="00CB1D3F"/>
    <w:rsid w:val="00CC687B"/>
    <w:rsid w:val="00CF333C"/>
    <w:rsid w:val="00D06A82"/>
    <w:rsid w:val="00D06C5A"/>
    <w:rsid w:val="00D11A96"/>
    <w:rsid w:val="00D52CF3"/>
    <w:rsid w:val="00D53B14"/>
    <w:rsid w:val="00D657C1"/>
    <w:rsid w:val="00D65A00"/>
    <w:rsid w:val="00D85989"/>
    <w:rsid w:val="00D86A85"/>
    <w:rsid w:val="00D86AC3"/>
    <w:rsid w:val="00D925E9"/>
    <w:rsid w:val="00DA3D06"/>
    <w:rsid w:val="00DC0343"/>
    <w:rsid w:val="00DD10A1"/>
    <w:rsid w:val="00DD5EBD"/>
    <w:rsid w:val="00DE4E04"/>
    <w:rsid w:val="00DE5DF9"/>
    <w:rsid w:val="00DF3877"/>
    <w:rsid w:val="00E01381"/>
    <w:rsid w:val="00E46B39"/>
    <w:rsid w:val="00E67A89"/>
    <w:rsid w:val="00E72EFC"/>
    <w:rsid w:val="00EB0D5F"/>
    <w:rsid w:val="00EB6E79"/>
    <w:rsid w:val="00EE20F4"/>
    <w:rsid w:val="00F56E84"/>
    <w:rsid w:val="00F650EA"/>
    <w:rsid w:val="00F672AE"/>
    <w:rsid w:val="00F75493"/>
    <w:rsid w:val="00F7642F"/>
    <w:rsid w:val="00FA1739"/>
    <w:rsid w:val="00FA4526"/>
    <w:rsid w:val="00FB3E9D"/>
    <w:rsid w:val="00FB4477"/>
    <w:rsid w:val="00FB6A57"/>
    <w:rsid w:val="00FC2CD3"/>
    <w:rsid w:val="00FC3EF5"/>
    <w:rsid w:val="00FC531F"/>
    <w:rsid w:val="00FD35F8"/>
    <w:rsid w:val="00FE4D17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B3956"/>
  <w15:chartTrackingRefBased/>
  <w15:docId w15:val="{9439833F-FD2D-4B80-ACBD-6F845C7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0B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35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419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4193"/>
  </w:style>
  <w:style w:type="paragraph" w:styleId="Footer">
    <w:name w:val="footer"/>
    <w:basedOn w:val="Normal"/>
    <w:link w:val="FooterChar"/>
    <w:uiPriority w:val="99"/>
    <w:unhideWhenUsed/>
    <w:rsid w:val="007A419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A4193"/>
  </w:style>
  <w:style w:type="paragraph" w:styleId="ListParagraph">
    <w:name w:val="List Paragraph"/>
    <w:basedOn w:val="Normal"/>
    <w:uiPriority w:val="34"/>
    <w:qFormat/>
    <w:rsid w:val="007A4193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22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74C6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7A74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4C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4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9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607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27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2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72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35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4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036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74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1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8113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5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33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12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Byounghoon Hwang</dc:creator>
  <cp:keywords/>
  <dc:description/>
  <cp:lastModifiedBy>Jaewon Kim</cp:lastModifiedBy>
  <cp:revision>5</cp:revision>
  <dcterms:created xsi:type="dcterms:W3CDTF">2022-05-23T04:32:00Z</dcterms:created>
  <dcterms:modified xsi:type="dcterms:W3CDTF">2022-05-24T02:06:00Z</dcterms:modified>
</cp:coreProperties>
</file>